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6" w:rsidRDefault="00C07086" w:rsidP="00C07086">
      <w:pPr>
        <w:rPr>
          <w:b/>
          <w:color w:val="171717" w:themeColor="background2" w:themeShade="1A"/>
          <w:sz w:val="28"/>
        </w:rPr>
      </w:pPr>
      <w:r>
        <w:rPr>
          <w:b/>
          <w:color w:val="171717" w:themeColor="background2" w:themeShade="1A"/>
          <w:sz w:val="28"/>
        </w:rPr>
        <w:t>Pro učitele</w:t>
      </w:r>
    </w:p>
    <w:p w:rsidR="00C07086" w:rsidRDefault="00C07086" w:rsidP="00C07086">
      <w:pPr>
        <w:rPr>
          <w:b/>
          <w:color w:val="171717" w:themeColor="background2" w:themeShade="1A"/>
          <w:sz w:val="28"/>
        </w:rPr>
      </w:pPr>
      <w:r>
        <w:rPr>
          <w:b/>
          <w:color w:val="171717" w:themeColor="background2" w:themeShade="1A"/>
          <w:sz w:val="28"/>
        </w:rPr>
        <w:t>Jak zahájit výuku s </w:t>
      </w:r>
      <w:proofErr w:type="spellStart"/>
      <w:r>
        <w:rPr>
          <w:b/>
          <w:color w:val="171717" w:themeColor="background2" w:themeShade="1A"/>
          <w:sz w:val="28"/>
        </w:rPr>
        <w:t>MyEnglishLab</w:t>
      </w:r>
      <w:proofErr w:type="spellEnd"/>
      <w:r>
        <w:rPr>
          <w:b/>
          <w:color w:val="171717" w:themeColor="background2" w:themeShade="1A"/>
          <w:sz w:val="28"/>
        </w:rPr>
        <w:t>?</w:t>
      </w:r>
    </w:p>
    <w:p w:rsidR="00C07086" w:rsidRDefault="00C07086" w:rsidP="00C07086">
      <w:pPr>
        <w:jc w:val="both"/>
        <w:rPr>
          <w:b/>
          <w:color w:val="171717" w:themeColor="background2" w:themeShade="1A"/>
          <w:sz w:val="28"/>
        </w:rPr>
      </w:pPr>
    </w:p>
    <w:p w:rsidR="00C07086" w:rsidRDefault="00C07086" w:rsidP="00C07086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color w:val="171717" w:themeColor="background2" w:themeShade="1A"/>
        </w:rPr>
      </w:pPr>
      <w:r>
        <w:rPr>
          <w:b/>
          <w:color w:val="171717" w:themeColor="background2" w:themeShade="1A"/>
        </w:rPr>
        <w:t xml:space="preserve">Vytvořte si seznam studentů </w:t>
      </w:r>
      <w:r w:rsidRPr="003D2DF7">
        <w:rPr>
          <w:color w:val="171717" w:themeColor="background2" w:themeShade="1A"/>
        </w:rPr>
        <w:t>a každému přidělte</w:t>
      </w:r>
      <w:r>
        <w:rPr>
          <w:color w:val="171717" w:themeColor="background2" w:themeShade="1A"/>
        </w:rPr>
        <w:t xml:space="preserve"> jeden</w:t>
      </w:r>
      <w:r>
        <w:rPr>
          <w:b/>
          <w:color w:val="171717" w:themeColor="background2" w:themeShade="1A"/>
        </w:rPr>
        <w:t xml:space="preserve"> </w:t>
      </w:r>
      <w:r w:rsidRPr="00935FE6">
        <w:rPr>
          <w:b/>
          <w:color w:val="171717" w:themeColor="background2" w:themeShade="1A"/>
          <w:lang w:val="en-GB"/>
        </w:rPr>
        <w:t>Student’s Online Access Code</w:t>
      </w:r>
      <w:r w:rsidRPr="00935FE6">
        <w:rPr>
          <w:color w:val="171717" w:themeColor="background2" w:themeShade="1A"/>
        </w:rPr>
        <w:t>, který jste od nás</w:t>
      </w:r>
      <w:r>
        <w:rPr>
          <w:color w:val="171717" w:themeColor="background2" w:themeShade="1A"/>
        </w:rPr>
        <w:t xml:space="preserve"> </w:t>
      </w:r>
      <w:r w:rsidRPr="00935FE6">
        <w:rPr>
          <w:color w:val="171717" w:themeColor="background2" w:themeShade="1A"/>
        </w:rPr>
        <w:t>právě obdrželi</w:t>
      </w:r>
      <w:r>
        <w:rPr>
          <w:color w:val="171717" w:themeColor="background2" w:themeShade="1A"/>
        </w:rPr>
        <w:t>.</w:t>
      </w:r>
    </w:p>
    <w:p w:rsidR="00C07086" w:rsidRPr="003D2DF7" w:rsidRDefault="00C07086" w:rsidP="00C07086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color w:val="171717" w:themeColor="background2" w:themeShade="1A"/>
        </w:rPr>
      </w:pPr>
      <w:r w:rsidRPr="00935FE6">
        <w:rPr>
          <w:b/>
          <w:color w:val="171717" w:themeColor="background2" w:themeShade="1A"/>
        </w:rPr>
        <w:t>Instruujte studenty</w:t>
      </w:r>
      <w:r w:rsidRPr="003D2DF7">
        <w:rPr>
          <w:color w:val="171717" w:themeColor="background2" w:themeShade="1A"/>
        </w:rPr>
        <w:t xml:space="preserve">, </w:t>
      </w:r>
      <w:r>
        <w:rPr>
          <w:color w:val="171717" w:themeColor="background2" w:themeShade="1A"/>
        </w:rPr>
        <w:t>ať</w:t>
      </w:r>
      <w:r w:rsidRPr="003D2DF7">
        <w:rPr>
          <w:color w:val="171717" w:themeColor="background2" w:themeShade="1A"/>
        </w:rPr>
        <w:t xml:space="preserve"> </w:t>
      </w:r>
      <w:r>
        <w:rPr>
          <w:color w:val="171717" w:themeColor="background2" w:themeShade="1A"/>
        </w:rPr>
        <w:t xml:space="preserve">si </w:t>
      </w:r>
      <w:r>
        <w:rPr>
          <w:b/>
          <w:color w:val="171717" w:themeColor="background2" w:themeShade="1A"/>
        </w:rPr>
        <w:t xml:space="preserve">zapíší </w:t>
      </w:r>
      <w:r>
        <w:rPr>
          <w:color w:val="171717" w:themeColor="background2" w:themeShade="1A"/>
        </w:rPr>
        <w:t>nejen své</w:t>
      </w:r>
      <w:r w:rsidRPr="003D2DF7">
        <w:rPr>
          <w:color w:val="171717" w:themeColor="background2" w:themeShade="1A"/>
        </w:rPr>
        <w:t xml:space="preserve"> </w:t>
      </w:r>
      <w:r w:rsidRPr="00935FE6">
        <w:rPr>
          <w:b/>
          <w:color w:val="171717" w:themeColor="background2" w:themeShade="1A"/>
        </w:rPr>
        <w:t xml:space="preserve">studentské </w:t>
      </w:r>
      <w:r>
        <w:rPr>
          <w:b/>
          <w:color w:val="171717" w:themeColor="background2" w:themeShade="1A"/>
        </w:rPr>
        <w:t>přístupové kódy</w:t>
      </w:r>
      <w:r w:rsidRPr="00935FE6">
        <w:rPr>
          <w:color w:val="171717" w:themeColor="background2" w:themeShade="1A"/>
        </w:rPr>
        <w:t xml:space="preserve">, ale také kompletní </w:t>
      </w:r>
      <w:r>
        <w:rPr>
          <w:b/>
          <w:color w:val="171717" w:themeColor="background2" w:themeShade="1A"/>
        </w:rPr>
        <w:t xml:space="preserve">přihlašovací údaje </w:t>
      </w:r>
      <w:r w:rsidRPr="00935FE6">
        <w:rPr>
          <w:color w:val="171717" w:themeColor="background2" w:themeShade="1A"/>
        </w:rPr>
        <w:t>(email a heslo)</w:t>
      </w:r>
      <w:r>
        <w:rPr>
          <w:color w:val="171717" w:themeColor="background2" w:themeShade="1A"/>
        </w:rPr>
        <w:t xml:space="preserve"> např. do svých mobilních telefonů, aby se k těmto údajům mohli později vrátit v případě, že by přihlašování nefungovalo a řešili jsme přístup se zákaznickým centrem technické podpory </w:t>
      </w:r>
      <w:proofErr w:type="spellStart"/>
      <w:r>
        <w:rPr>
          <w:color w:val="171717" w:themeColor="background2" w:themeShade="1A"/>
        </w:rPr>
        <w:t>MyEnglishLab</w:t>
      </w:r>
      <w:proofErr w:type="spellEnd"/>
      <w:r>
        <w:rPr>
          <w:color w:val="171717" w:themeColor="background2" w:themeShade="1A"/>
        </w:rPr>
        <w:t>.</w:t>
      </w:r>
    </w:p>
    <w:p w:rsidR="00C07086" w:rsidRPr="00935FE6" w:rsidRDefault="00C07086" w:rsidP="00C07086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color w:val="171717" w:themeColor="background2" w:themeShade="1A"/>
        </w:rPr>
      </w:pPr>
      <w:r w:rsidRPr="00935FE6">
        <w:rPr>
          <w:b/>
          <w:color w:val="171717" w:themeColor="background2" w:themeShade="1A"/>
        </w:rPr>
        <w:t>Zaregistrujte se (nebo se přihlaste)</w:t>
      </w:r>
      <w:r>
        <w:rPr>
          <w:color w:val="171717" w:themeColor="background2" w:themeShade="1A"/>
        </w:rPr>
        <w:t xml:space="preserve"> prostřednictvím </w:t>
      </w:r>
      <w:r w:rsidRPr="00935FE6">
        <w:rPr>
          <w:b/>
          <w:color w:val="171717" w:themeColor="background2" w:themeShade="1A"/>
          <w:lang w:val="en-GB"/>
        </w:rPr>
        <w:t>Teachers‘ Online Access Code</w:t>
      </w:r>
      <w:r>
        <w:rPr>
          <w:color w:val="171717" w:themeColor="background2" w:themeShade="1A"/>
        </w:rPr>
        <w:t xml:space="preserve"> a následně vytvořte třídu. Vytvořením třídy se automaticky vygeneruje </w:t>
      </w:r>
      <w:proofErr w:type="spellStart"/>
      <w:r w:rsidRPr="003D2DF7">
        <w:rPr>
          <w:b/>
          <w:color w:val="171717" w:themeColor="background2" w:themeShade="1A"/>
        </w:rPr>
        <w:t>Course</w:t>
      </w:r>
      <w:proofErr w:type="spellEnd"/>
      <w:r w:rsidRPr="003D2DF7">
        <w:rPr>
          <w:b/>
          <w:color w:val="171717" w:themeColor="background2" w:themeShade="1A"/>
        </w:rPr>
        <w:t xml:space="preserve"> ID</w:t>
      </w:r>
      <w:r>
        <w:rPr>
          <w:color w:val="171717" w:themeColor="background2" w:themeShade="1A"/>
        </w:rPr>
        <w:t xml:space="preserve">. Kód kurzu sdělte svým studentům, ti jej využijí pro přihlášení se do Vámi vytvořené třídy. </w:t>
      </w:r>
    </w:p>
    <w:p w:rsidR="00C07086" w:rsidRPr="003859B4" w:rsidRDefault="00C07086" w:rsidP="00C07086">
      <w:pPr>
        <w:spacing w:line="360" w:lineRule="auto"/>
        <w:jc w:val="both"/>
        <w:rPr>
          <w:b/>
          <w:color w:val="171717" w:themeColor="background2" w:themeShade="1A"/>
        </w:rPr>
      </w:pPr>
      <w:r w:rsidRPr="003859B4">
        <w:rPr>
          <w:color w:val="171717" w:themeColor="background2" w:themeShade="1A"/>
        </w:rPr>
        <w:t xml:space="preserve">Pokud jste od nás neobdrželi Váš </w:t>
      </w:r>
      <w:r w:rsidRPr="003859B4">
        <w:rPr>
          <w:b/>
          <w:color w:val="171717" w:themeColor="background2" w:themeShade="1A"/>
        </w:rPr>
        <w:t>učitelský přístupový kód</w:t>
      </w:r>
      <w:r w:rsidRPr="003859B4">
        <w:rPr>
          <w:color w:val="171717" w:themeColor="background2" w:themeShade="1A"/>
        </w:rPr>
        <w:t xml:space="preserve">, vyžádejte si jej emailem na adrese </w:t>
      </w:r>
      <w:hyperlink r:id="rId5" w:history="1">
        <w:r w:rsidRPr="00D47CB4">
          <w:rPr>
            <w:rStyle w:val="Hypertextovodkaz"/>
          </w:rPr>
          <w:t>metodik@venturesbooks.com</w:t>
        </w:r>
      </w:hyperlink>
      <w:r w:rsidRPr="003859B4">
        <w:t>.</w:t>
      </w:r>
      <w:r w:rsidRPr="003859B4">
        <w:rPr>
          <w:color w:val="2F5496" w:themeColor="accent1" w:themeShade="BF"/>
        </w:rPr>
        <w:t xml:space="preserve"> </w:t>
      </w:r>
      <w:r w:rsidRPr="003859B4">
        <w:rPr>
          <w:color w:val="171717" w:themeColor="background2" w:themeShade="1A"/>
        </w:rPr>
        <w:t xml:space="preserve"> </w:t>
      </w:r>
    </w:p>
    <w:p w:rsidR="00C07086" w:rsidRPr="004B08A5" w:rsidRDefault="00C07086" w:rsidP="00C07086">
      <w:pPr>
        <w:spacing w:line="360" w:lineRule="auto"/>
        <w:jc w:val="both"/>
        <w:rPr>
          <w:color w:val="2F5496" w:themeColor="accent1" w:themeShade="BF"/>
        </w:rPr>
      </w:pPr>
      <w:r w:rsidRPr="003859B4">
        <w:rPr>
          <w:color w:val="171717" w:themeColor="background2" w:themeShade="1A"/>
        </w:rPr>
        <w:t xml:space="preserve">Budete-li mít zájem o školení, resp. </w:t>
      </w:r>
      <w:r w:rsidRPr="003859B4">
        <w:rPr>
          <w:b/>
          <w:color w:val="171717" w:themeColor="background2" w:themeShade="1A"/>
        </w:rPr>
        <w:t>praktický trénink práce s </w:t>
      </w:r>
      <w:proofErr w:type="spellStart"/>
      <w:r w:rsidRPr="003859B4">
        <w:rPr>
          <w:b/>
          <w:color w:val="171717" w:themeColor="background2" w:themeShade="1A"/>
        </w:rPr>
        <w:t>MyEnglishLab</w:t>
      </w:r>
      <w:proofErr w:type="spellEnd"/>
      <w:r w:rsidRPr="003859B4">
        <w:rPr>
          <w:color w:val="171717" w:themeColor="background2" w:themeShade="1A"/>
        </w:rPr>
        <w:t xml:space="preserve">, sjednejte si termín s naší paní metodičkou na adrese </w:t>
      </w:r>
      <w:hyperlink r:id="rId6" w:history="1">
        <w:r w:rsidRPr="00D47CB4">
          <w:rPr>
            <w:rStyle w:val="Hypertextovodkaz"/>
          </w:rPr>
          <w:t>metodik@venturesbooks.com</w:t>
        </w:r>
      </w:hyperlink>
      <w:r w:rsidRPr="003859B4">
        <w:t>.</w:t>
      </w:r>
    </w:p>
    <w:p w:rsidR="00C07086" w:rsidRDefault="00C07086" w:rsidP="00C07086">
      <w:pPr>
        <w:spacing w:line="360" w:lineRule="auto"/>
        <w:jc w:val="both"/>
        <w:rPr>
          <w:color w:val="171717" w:themeColor="background2" w:themeShade="1A"/>
        </w:rPr>
      </w:pPr>
      <w:r w:rsidRPr="004B08A5">
        <w:rPr>
          <w:color w:val="171717" w:themeColor="background2" w:themeShade="1A"/>
        </w:rPr>
        <w:t>V </w:t>
      </w:r>
      <w:r>
        <w:rPr>
          <w:color w:val="171717" w:themeColor="background2" w:themeShade="1A"/>
        </w:rPr>
        <w:t>příp</w:t>
      </w:r>
      <w:r w:rsidRPr="004B08A5">
        <w:rPr>
          <w:color w:val="171717" w:themeColor="background2" w:themeShade="1A"/>
        </w:rPr>
        <w:t>ade potíží při přihlašovaní</w:t>
      </w:r>
      <w:r>
        <w:rPr>
          <w:color w:val="171717" w:themeColor="background2" w:themeShade="1A"/>
        </w:rPr>
        <w:t xml:space="preserve"> (zapomenuté email/heslo) nebo jiných technických potíži navštivte</w:t>
      </w:r>
      <w:r w:rsidRPr="004B08A5">
        <w:rPr>
          <w:color w:val="171717" w:themeColor="background2" w:themeShade="1A"/>
        </w:rPr>
        <w:t xml:space="preserve"> </w:t>
      </w:r>
      <w:hyperlink r:id="rId7" w:history="1">
        <w:r w:rsidRPr="004B08A5">
          <w:rPr>
            <w:color w:val="2F5496" w:themeColor="accent1" w:themeShade="BF"/>
          </w:rPr>
          <w:t>https://support.pearsonelt.com/</w:t>
        </w:r>
      </w:hyperlink>
      <w:r>
        <w:rPr>
          <w:color w:val="2F5496" w:themeColor="accent1" w:themeShade="BF"/>
        </w:rPr>
        <w:t>.</w:t>
      </w:r>
      <w:r>
        <w:rPr>
          <w:color w:val="171717" w:themeColor="background2" w:themeShade="1A"/>
        </w:rPr>
        <w:t xml:space="preserve"> </w:t>
      </w:r>
    </w:p>
    <w:p w:rsidR="00044645" w:rsidRDefault="00044645">
      <w:bookmarkStart w:id="0" w:name="_GoBack"/>
      <w:bookmarkEnd w:id="0"/>
    </w:p>
    <w:sectPr w:rsidR="00044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E03DF"/>
    <w:multiLevelType w:val="hybridMultilevel"/>
    <w:tmpl w:val="463E1E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6"/>
    <w:rsid w:val="00044645"/>
    <w:rsid w:val="00C0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BFAB2-9981-412B-93E8-D0D88826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070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70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7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pearsonel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k@venturesbooks.com" TargetMode="External"/><Relationship Id="rId5" Type="http://schemas.openxmlformats.org/officeDocument/2006/relationships/hyperlink" Target="mailto:metodik@venturesbook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Kašová</dc:creator>
  <cp:keywords/>
  <dc:description/>
  <cp:lastModifiedBy>Jana Kašová</cp:lastModifiedBy>
  <cp:revision>1</cp:revision>
  <dcterms:created xsi:type="dcterms:W3CDTF">2017-07-11T08:40:00Z</dcterms:created>
  <dcterms:modified xsi:type="dcterms:W3CDTF">2017-07-11T08:40:00Z</dcterms:modified>
</cp:coreProperties>
</file>